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DF8" w:rsidRDefault="005E5DF8" w:rsidP="005E5DF8">
      <w:pPr>
        <w:rPr>
          <w:rFonts w:ascii="Comic Sans MS" w:hAnsi="Comic Sans MS"/>
          <w:sz w:val="24"/>
          <w:szCs w:val="24"/>
        </w:rPr>
      </w:pPr>
    </w:p>
    <w:p w:rsidR="005E5DF8" w:rsidRDefault="005E5DF8">
      <w:pPr>
        <w:rPr>
          <w:rFonts w:ascii="Comic Sans MS" w:hAnsi="Comic Sans MS"/>
          <w:sz w:val="24"/>
          <w:szCs w:val="24"/>
        </w:rPr>
      </w:pPr>
    </w:p>
    <w:p w:rsidR="001D7F91" w:rsidRDefault="00F162B0">
      <w:pPr>
        <w:rPr>
          <w:rFonts w:ascii="Comic Sans MS" w:hAnsi="Comic Sans MS"/>
          <w:sz w:val="24"/>
          <w:szCs w:val="24"/>
        </w:rPr>
      </w:pPr>
      <w:r w:rsidRPr="00F162B0">
        <w:rPr>
          <w:rFonts w:ascii="Comic Sans MS" w:hAnsi="Comic Sans MS"/>
          <w:sz w:val="24"/>
          <w:szCs w:val="24"/>
        </w:rPr>
        <w:t xml:space="preserve">'FRED' is (IIRC) the name of the </w:t>
      </w:r>
      <w:r w:rsidR="00E03CA7">
        <w:rPr>
          <w:rFonts w:ascii="Comic Sans MS" w:hAnsi="Comic Sans MS"/>
          <w:sz w:val="24"/>
          <w:szCs w:val="24"/>
        </w:rPr>
        <w:t xml:space="preserve">Saint Louis </w:t>
      </w:r>
      <w:r w:rsidRPr="00F162B0">
        <w:rPr>
          <w:rFonts w:ascii="Comic Sans MS" w:hAnsi="Comic Sans MS"/>
          <w:sz w:val="24"/>
          <w:szCs w:val="24"/>
        </w:rPr>
        <w:t>US Federal Reserve System's public portal.</w:t>
      </w:r>
    </w:p>
    <w:p w:rsidR="005E5DF8" w:rsidRDefault="00235DBD" w:rsidP="00235DBD">
      <w:pPr>
        <w:rPr>
          <w:rFonts w:ascii="Comic Sans MS" w:hAnsi="Comic Sans MS"/>
          <w:sz w:val="24"/>
          <w:szCs w:val="24"/>
        </w:rPr>
      </w:pPr>
      <w:r>
        <w:rPr>
          <w:rFonts w:ascii="Comic Sans MS" w:hAnsi="Comic Sans MS"/>
          <w:sz w:val="24"/>
          <w:szCs w:val="24"/>
        </w:rPr>
        <w:t>T</w:t>
      </w:r>
      <w:r w:rsidR="00E03CA7">
        <w:rPr>
          <w:rFonts w:ascii="Comic Sans MS" w:hAnsi="Comic Sans MS"/>
          <w:sz w:val="24"/>
          <w:szCs w:val="24"/>
        </w:rPr>
        <w:t>he top hundredth of 1% of wealth</w:t>
      </w:r>
      <w:r>
        <w:rPr>
          <w:rFonts w:ascii="Comic Sans MS" w:hAnsi="Comic Sans MS"/>
          <w:sz w:val="24"/>
          <w:szCs w:val="24"/>
        </w:rPr>
        <w:t xml:space="preserve"> </w:t>
      </w:r>
      <w:r w:rsidR="005E5DF8">
        <w:rPr>
          <w:rFonts w:ascii="Comic Sans MS" w:hAnsi="Comic Sans MS"/>
          <w:sz w:val="24"/>
          <w:szCs w:val="24"/>
        </w:rPr>
        <w:t xml:space="preserve">group </w:t>
      </w:r>
      <w:r>
        <w:rPr>
          <w:rFonts w:ascii="Comic Sans MS" w:hAnsi="Comic Sans MS"/>
          <w:sz w:val="24"/>
          <w:szCs w:val="24"/>
        </w:rPr>
        <w:t>could (can) sell</w:t>
      </w:r>
      <w:r w:rsidR="00E03CA7">
        <w:rPr>
          <w:rFonts w:ascii="Comic Sans MS" w:hAnsi="Comic Sans MS"/>
          <w:sz w:val="24"/>
          <w:szCs w:val="24"/>
        </w:rPr>
        <w:t xml:space="preserve"> it </w:t>
      </w:r>
      <w:r w:rsidR="005E5DF8">
        <w:rPr>
          <w:rFonts w:ascii="Comic Sans MS" w:hAnsi="Comic Sans MS"/>
          <w:sz w:val="24"/>
          <w:szCs w:val="24"/>
        </w:rPr>
        <w:t>now</w:t>
      </w:r>
    </w:p>
    <w:p w:rsidR="00E03CA7" w:rsidRDefault="005E5DF8">
      <w:pPr>
        <w:rPr>
          <w:rFonts w:ascii="Comic Sans MS" w:hAnsi="Comic Sans MS"/>
          <w:sz w:val="24"/>
          <w:szCs w:val="24"/>
        </w:rPr>
      </w:pPr>
      <w:proofErr w:type="gramStart"/>
      <w:r>
        <w:rPr>
          <w:rFonts w:ascii="Comic Sans MS" w:hAnsi="Comic Sans MS"/>
          <w:sz w:val="24"/>
          <w:szCs w:val="24"/>
        </w:rPr>
        <w:t>f</w:t>
      </w:r>
      <w:r w:rsidR="00235DBD">
        <w:rPr>
          <w:rFonts w:ascii="Comic Sans MS" w:hAnsi="Comic Sans MS"/>
          <w:sz w:val="24"/>
          <w:szCs w:val="24"/>
        </w:rPr>
        <w:t>or</w:t>
      </w:r>
      <w:proofErr w:type="gramEnd"/>
      <w:r w:rsidR="00E03CA7">
        <w:rPr>
          <w:rFonts w:ascii="Comic Sans MS" w:hAnsi="Comic Sans MS"/>
          <w:sz w:val="24"/>
          <w:szCs w:val="24"/>
        </w:rPr>
        <w:t xml:space="preserve"> </w:t>
      </w:r>
      <w:r>
        <w:rPr>
          <w:rFonts w:ascii="Comic Sans MS" w:hAnsi="Comic Sans MS"/>
          <w:sz w:val="24"/>
          <w:szCs w:val="24"/>
        </w:rPr>
        <w:t xml:space="preserve">about 20 </w:t>
      </w:r>
      <w:r w:rsidR="00E03CA7">
        <w:rPr>
          <w:rFonts w:ascii="Comic Sans MS" w:hAnsi="Comic Sans MS"/>
          <w:sz w:val="24"/>
          <w:szCs w:val="24"/>
        </w:rPr>
        <w:t>trillions of dollars</w:t>
      </w:r>
      <w:r>
        <w:rPr>
          <w:rFonts w:ascii="Comic Sans MS" w:hAnsi="Comic Sans MS"/>
          <w:sz w:val="24"/>
          <w:szCs w:val="24"/>
        </w:rPr>
        <w:t>.</w:t>
      </w:r>
      <w:r w:rsidR="00E03CA7">
        <w:rPr>
          <w:rFonts w:ascii="Comic Sans MS" w:hAnsi="Comic Sans MS"/>
          <w:sz w:val="24"/>
          <w:szCs w:val="24"/>
        </w:rPr>
        <w:t xml:space="preserve"> </w:t>
      </w:r>
      <w:r w:rsidR="00CF1CCC">
        <w:rPr>
          <w:rFonts w:ascii="Comic Sans MS" w:hAnsi="Comic Sans MS"/>
          <w:sz w:val="24"/>
          <w:szCs w:val="24"/>
        </w:rPr>
        <w:t>I</w:t>
      </w:r>
      <w:r w:rsidR="00E03CA7">
        <w:rPr>
          <w:rFonts w:ascii="Comic Sans MS" w:hAnsi="Comic Sans MS"/>
          <w:sz w:val="24"/>
          <w:szCs w:val="24"/>
        </w:rPr>
        <w:t>nstead of about $20,000 now, for each of these people.</w:t>
      </w:r>
    </w:p>
    <w:p w:rsidR="00312D13" w:rsidRDefault="00312D13">
      <w:pPr>
        <w:rPr>
          <w:rFonts w:ascii="Comic Sans MS" w:hAnsi="Comic Sans MS"/>
          <w:sz w:val="24"/>
          <w:szCs w:val="24"/>
        </w:rPr>
      </w:pPr>
    </w:p>
    <w:p w:rsidR="00312D13" w:rsidRDefault="00CC50D7">
      <w:pPr>
        <w:rPr>
          <w:rFonts w:ascii="Comic Sans MS" w:hAnsi="Comic Sans MS"/>
          <w:sz w:val="24"/>
          <w:szCs w:val="24"/>
        </w:rPr>
      </w:pPr>
      <w:hyperlink r:id="rId4" w:history="1">
        <w:r w:rsidR="00312D13">
          <w:rPr>
            <w:rStyle w:val="Emphasis"/>
            <w:rFonts w:ascii="Helvetica" w:hAnsi="Helvetica" w:cs="Helvetica"/>
            <w:color w:val="1470B2"/>
            <w:sz w:val="23"/>
            <w:szCs w:val="23"/>
            <w:u w:val="single"/>
          </w:rPr>
          <w:t xml:space="preserve">Authored by Charles Hugh Smith via </w:t>
        </w:r>
        <w:proofErr w:type="spellStart"/>
        <w:r w:rsidR="00312D13">
          <w:rPr>
            <w:rStyle w:val="Emphasis"/>
            <w:rFonts w:ascii="Helvetica" w:hAnsi="Helvetica" w:cs="Helvetica"/>
            <w:color w:val="1470B2"/>
            <w:sz w:val="23"/>
            <w:szCs w:val="23"/>
            <w:u w:val="single"/>
          </w:rPr>
          <w:t>OfTwoMinds</w:t>
        </w:r>
        <w:proofErr w:type="spellEnd"/>
        <w:r w:rsidR="00312D13">
          <w:rPr>
            <w:rStyle w:val="Emphasis"/>
            <w:rFonts w:ascii="Helvetica" w:hAnsi="Helvetica" w:cs="Helvetica"/>
            <w:color w:val="1470B2"/>
            <w:sz w:val="23"/>
            <w:szCs w:val="23"/>
            <w:u w:val="single"/>
          </w:rPr>
          <w:t xml:space="preserve"> blog,</w:t>
        </w:r>
      </w:hyperlink>
    </w:p>
    <w:p w:rsidR="00312D13" w:rsidRDefault="00312D13" w:rsidP="00312D13">
      <w:pPr>
        <w:rPr>
          <w:rFonts w:ascii="Comic Sans MS" w:hAnsi="Comic Sans MS"/>
          <w:sz w:val="24"/>
          <w:szCs w:val="24"/>
        </w:rPr>
      </w:pPr>
      <w:r w:rsidRPr="00312D13">
        <w:rPr>
          <w:rFonts w:ascii="Comic Sans MS" w:hAnsi="Comic Sans MS"/>
          <w:sz w:val="24"/>
          <w:szCs w:val="24"/>
          <w:highlight w:val="yellow"/>
        </w:rPr>
        <w:t>"Charles Hugh Smith asserts "</w:t>
      </w:r>
    </w:p>
    <w:p w:rsidR="00312D13" w:rsidRDefault="00312D13">
      <w:pPr>
        <w:rPr>
          <w:rFonts w:ascii="Comic Sans MS" w:hAnsi="Comic Sans MS"/>
          <w:sz w:val="24"/>
          <w:szCs w:val="24"/>
        </w:rPr>
      </w:pPr>
    </w:p>
    <w:p w:rsidR="00312D13" w:rsidRDefault="00312D13" w:rsidP="00312D13">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I submit that the United States is in the firm grip of the single-minded few focused solely on maximizing their gains and distributing costs and losses to others </w:t>
      </w:r>
      <w:r>
        <w:rPr>
          <w:rStyle w:val="Emphasis"/>
          <w:rFonts w:ascii="Helvetica" w:hAnsi="Helvetica" w:cs="Helvetica"/>
          <w:b/>
          <w:bCs/>
          <w:color w:val="222222"/>
          <w:sz w:val="23"/>
          <w:szCs w:val="23"/>
        </w:rPr>
        <w:t>by any means available</w:t>
      </w:r>
      <w:r>
        <w:rPr>
          <w:rStyle w:val="Strong"/>
          <w:rFonts w:ascii="Helvetica" w:hAnsi="Helvetica" w:cs="Helvetica"/>
          <w:color w:val="222222"/>
          <w:sz w:val="23"/>
          <w:szCs w:val="23"/>
        </w:rPr>
        <w:t>.</w:t>
      </w:r>
      <w:r>
        <w:rPr>
          <w:rFonts w:ascii="Helvetica" w:hAnsi="Helvetica" w:cs="Helvetica"/>
          <w:color w:val="222222"/>
          <w:sz w:val="23"/>
          <w:szCs w:val="23"/>
        </w:rPr>
        <w:t xml:space="preserve"> The social and political restraints that placed modest limits on the aggregation of power and wealth into the hands of the few have crumbled, and this structural collapse has been hidden behind flimsy billboards hyping the latest in distractions: AI, tariffs, </w:t>
      </w:r>
      <w:proofErr w:type="spellStart"/>
      <w:r>
        <w:rPr>
          <w:rFonts w:ascii="Helvetica" w:hAnsi="Helvetica" w:cs="Helvetica"/>
          <w:color w:val="222222"/>
          <w:sz w:val="23"/>
          <w:szCs w:val="23"/>
        </w:rPr>
        <w:t>stablecoins</w:t>
      </w:r>
      <w:proofErr w:type="spellEnd"/>
      <w:r>
        <w:rPr>
          <w:rFonts w:ascii="Helvetica" w:hAnsi="Helvetica" w:cs="Helvetica"/>
          <w:color w:val="222222"/>
          <w:sz w:val="23"/>
          <w:szCs w:val="23"/>
        </w:rPr>
        <w:t>, </w:t>
      </w:r>
      <w:r>
        <w:rPr>
          <w:rStyle w:val="Emphasis"/>
          <w:rFonts w:ascii="Helvetica" w:hAnsi="Helvetica" w:cs="Helvetica"/>
          <w:color w:val="222222"/>
          <w:sz w:val="23"/>
          <w:szCs w:val="23"/>
        </w:rPr>
        <w:t>Rich Mom fashions</w:t>
      </w:r>
      <w:r>
        <w:rPr>
          <w:rFonts w:ascii="Helvetica" w:hAnsi="Helvetica" w:cs="Helvetica"/>
          <w:color w:val="222222"/>
          <w:sz w:val="23"/>
          <w:szCs w:val="23"/>
        </w:rPr>
        <w:t>, etc.</w:t>
      </w:r>
    </w:p>
    <w:p w:rsidR="00312D13" w:rsidRDefault="00312D13" w:rsidP="00312D13">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These flimsy distractions are about to be blown over by the windstorm of recession and social disorder</w:t>
      </w:r>
      <w:r>
        <w:rPr>
          <w:rFonts w:ascii="Helvetica" w:hAnsi="Helvetica" w:cs="Helvetica"/>
          <w:color w:val="222222"/>
          <w:sz w:val="23"/>
          <w:szCs w:val="23"/>
        </w:rPr>
        <w:t> as the American households clinging on to the fantasy of </w:t>
      </w:r>
      <w:r>
        <w:rPr>
          <w:rStyle w:val="Emphasis"/>
          <w:rFonts w:ascii="Helvetica" w:hAnsi="Helvetica" w:cs="Helvetica"/>
          <w:color w:val="222222"/>
          <w:sz w:val="23"/>
          <w:szCs w:val="23"/>
        </w:rPr>
        <w:t>The American Dream</w:t>
      </w:r>
      <w:r>
        <w:rPr>
          <w:rFonts w:ascii="Helvetica" w:hAnsi="Helvetica" w:cs="Helvetica"/>
          <w:color w:val="222222"/>
          <w:sz w:val="23"/>
          <w:szCs w:val="23"/>
        </w:rPr>
        <w:t xml:space="preserve"> as all the costs and losses are dumped on them </w:t>
      </w:r>
      <w:r w:rsidRPr="00CC50D7">
        <w:rPr>
          <w:rFonts w:ascii="Helvetica" w:hAnsi="Helvetica" w:cs="Helvetica"/>
          <w:color w:val="222222"/>
          <w:sz w:val="23"/>
          <w:szCs w:val="23"/>
          <w:highlight w:val="yellow"/>
        </w:rPr>
        <w:t>as the gains flow to the top 10%</w:t>
      </w:r>
      <w:bookmarkStart w:id="0" w:name="_GoBack"/>
      <w:bookmarkEnd w:id="0"/>
      <w:r>
        <w:rPr>
          <w:rFonts w:ascii="Helvetica" w:hAnsi="Helvetica" w:cs="Helvetica"/>
          <w:color w:val="222222"/>
          <w:sz w:val="23"/>
          <w:szCs w:val="23"/>
        </w:rPr>
        <w:t xml:space="preserve"> finally throw in the towel on the status quo.</w:t>
      </w:r>
    </w:p>
    <w:p w:rsidR="00312D13" w:rsidRDefault="00312D13" w:rsidP="00312D13">
      <w:pPr>
        <w:pStyle w:val="NormalWeb"/>
        <w:spacing w:before="60" w:beforeAutospacing="0" w:after="180" w:afterAutospacing="0" w:line="315" w:lineRule="atLeast"/>
        <w:rPr>
          <w:rFonts w:ascii="Helvetica" w:hAnsi="Helvetica" w:cs="Helvetica"/>
          <w:color w:val="222222"/>
          <w:sz w:val="23"/>
          <w:szCs w:val="23"/>
        </w:rPr>
      </w:pPr>
      <w:r>
        <w:rPr>
          <w:rStyle w:val="Strong"/>
          <w:rFonts w:ascii="Helvetica" w:hAnsi="Helvetica" w:cs="Helvetica"/>
          <w:color w:val="222222"/>
          <w:sz w:val="23"/>
          <w:szCs w:val="23"/>
        </w:rPr>
        <w:t>The entire bloated, distorted beast has been living on </w:t>
      </w:r>
      <w:r>
        <w:rPr>
          <w:rStyle w:val="Emphasis"/>
          <w:rFonts w:ascii="Helvetica" w:hAnsi="Helvetica" w:cs="Helvetica"/>
          <w:b/>
          <w:bCs/>
          <w:color w:val="222222"/>
          <w:sz w:val="23"/>
          <w:szCs w:val="23"/>
        </w:rPr>
        <w:t>buy now, pay later</w:t>
      </w:r>
      <w:r>
        <w:rPr>
          <w:rStyle w:val="Strong"/>
          <w:rFonts w:ascii="Helvetica" w:hAnsi="Helvetica" w:cs="Helvetica"/>
          <w:color w:val="222222"/>
          <w:sz w:val="23"/>
          <w:szCs w:val="23"/>
        </w:rPr>
        <w:t> skims and scams</w:t>
      </w:r>
      <w:r>
        <w:rPr>
          <w:rFonts w:ascii="Helvetica" w:hAnsi="Helvetica" w:cs="Helvetica"/>
          <w:color w:val="222222"/>
          <w:sz w:val="23"/>
          <w:szCs w:val="23"/>
        </w:rPr>
        <w:t>, and the debt pushers have turned enough of the populace into debt-junkies that there's few new customers left to addict.</w:t>
      </w:r>
    </w:p>
    <w:p w:rsidR="00312D13" w:rsidRPr="00F162B0" w:rsidRDefault="00312D13">
      <w:pPr>
        <w:rPr>
          <w:rFonts w:ascii="Comic Sans MS" w:hAnsi="Comic Sans MS"/>
          <w:sz w:val="24"/>
          <w:szCs w:val="24"/>
        </w:rPr>
      </w:pPr>
    </w:p>
    <w:sectPr w:rsidR="00312D13" w:rsidRPr="00F16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2B0"/>
    <w:rsid w:val="00235DBD"/>
    <w:rsid w:val="003037F3"/>
    <w:rsid w:val="00312D13"/>
    <w:rsid w:val="004F3A02"/>
    <w:rsid w:val="005E5DF8"/>
    <w:rsid w:val="00CC50D7"/>
    <w:rsid w:val="00CF1CCC"/>
    <w:rsid w:val="00E03CA7"/>
    <w:rsid w:val="00F1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99DDF4-F8FE-4A28-8694-C6A246A3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12D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2D13"/>
    <w:rPr>
      <w:b/>
      <w:bCs/>
    </w:rPr>
  </w:style>
  <w:style w:type="character" w:styleId="Emphasis">
    <w:name w:val="Emphasis"/>
    <w:basedOn w:val="DefaultParagraphFont"/>
    <w:uiPriority w:val="20"/>
    <w:qFormat/>
    <w:rsid w:val="00312D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9773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arleshughsmith.blogspot.com/2025/05/ours-is-system-of-fraud-swindles-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214</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Frederick Chase</dc:creator>
  <cp:keywords/>
  <dc:description/>
  <cp:lastModifiedBy>Frederick Chase</cp:lastModifiedBy>
  <cp:revision>9</cp:revision>
  <dcterms:created xsi:type="dcterms:W3CDTF">2025-05-25T14:06:00Z</dcterms:created>
  <dcterms:modified xsi:type="dcterms:W3CDTF">2025-05-25T17:01:00Z</dcterms:modified>
</cp:coreProperties>
</file>